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2A" w:rsidRDefault="00B2278D"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EF212A" w:rsidTr="00EF212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4866"/>
              <w:gridCol w:w="150"/>
            </w:tblGrid>
            <w:tr w:rsidR="00EF212A" w:rsidRPr="00017C6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F212A" w:rsidRPr="00017C6E" w:rsidRDefault="00EF212A">
                  <w:pPr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0" w:type="auto"/>
                  <w:shd w:val="clear" w:color="auto" w:fill="EB1B00"/>
                  <w:vAlign w:val="center"/>
                </w:tcPr>
                <w:p w:rsidR="00EF212A" w:rsidRPr="00017C6E" w:rsidRDefault="00EF212A">
                  <w:pPr>
                    <w:rPr>
                      <w:sz w:val="48"/>
                      <w:szCs w:val="48"/>
                    </w:rPr>
                  </w:pPr>
                  <w:r w:rsidRPr="00017C6E">
                    <w:rPr>
                      <w:rStyle w:val="titreblanc"/>
                      <w:b/>
                      <w:bCs/>
                      <w:sz w:val="48"/>
                      <w:szCs w:val="48"/>
                    </w:rPr>
                    <w:t>Mousse au citron légère</w:t>
                  </w:r>
                  <w:r w:rsidRPr="00017C6E">
                    <w:rPr>
                      <w:sz w:val="48"/>
                      <w:szCs w:val="4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EF212A" w:rsidRPr="00017C6E" w:rsidRDefault="00B2278D">
                  <w:pPr>
                    <w:rPr>
                      <w:sz w:val="48"/>
                      <w:szCs w:val="48"/>
                    </w:rPr>
                  </w:pPr>
                  <w:r w:rsidRPr="00017C6E">
                    <w:rPr>
                      <w:noProof/>
                      <w:sz w:val="48"/>
                      <w:szCs w:val="48"/>
                    </w:rPr>
                    <w:drawing>
                      <wp:inline distT="0" distB="0" distL="0" distR="0" wp14:anchorId="17095465" wp14:editId="5BF7554C">
                        <wp:extent cx="88900" cy="241300"/>
                        <wp:effectExtent l="0" t="0" r="6350" b="6350"/>
                        <wp:docPr id="2" name="Image 2" descr="bord2-titrerec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ord2-titrerec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212A" w:rsidRDefault="00EF212A"/>
        </w:tc>
      </w:tr>
    </w:tbl>
    <w:p w:rsidR="00EF212A" w:rsidRDefault="00EF212A" w:rsidP="00EF212A">
      <w:pPr>
        <w:rPr>
          <w:vanish/>
        </w:rPr>
      </w:pPr>
    </w:p>
    <w:tbl>
      <w:tblPr>
        <w:tblW w:w="103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60"/>
        <w:gridCol w:w="10044"/>
        <w:gridCol w:w="6"/>
        <w:gridCol w:w="6"/>
      </w:tblGrid>
      <w:tr w:rsidR="00EF212A" w:rsidTr="006460BD">
        <w:trPr>
          <w:gridAfter w:val="2"/>
          <w:tblCellSpacing w:w="0" w:type="dxa"/>
        </w:trPr>
        <w:tc>
          <w:tcPr>
            <w:tcW w:w="10348" w:type="dxa"/>
            <w:gridSpan w:val="3"/>
            <w:vAlign w:val="bottom"/>
          </w:tcPr>
          <w:p w:rsidR="00EF212A" w:rsidRDefault="00EF212A"/>
        </w:tc>
      </w:tr>
      <w:tr w:rsidR="00EF212A" w:rsidTr="006460BD">
        <w:trPr>
          <w:tblCellSpacing w:w="0" w:type="dxa"/>
        </w:trPr>
        <w:tc>
          <w:tcPr>
            <w:tcW w:w="144" w:type="dxa"/>
            <w:shd w:val="clear" w:color="auto" w:fill="D3E884"/>
            <w:vAlign w:val="center"/>
          </w:tcPr>
          <w:p w:rsidR="00EF212A" w:rsidRDefault="00B2278D">
            <w:r>
              <w:rPr>
                <w:noProof/>
              </w:rPr>
              <w:drawing>
                <wp:inline distT="0" distB="0" distL="0" distR="0" wp14:anchorId="21B2B185" wp14:editId="5F50FFB9">
                  <wp:extent cx="12700" cy="12700"/>
                  <wp:effectExtent l="0" t="0" r="0" b="0"/>
                  <wp:docPr id="15" name="Image 15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Align w:val="center"/>
          </w:tcPr>
          <w:p w:rsidR="00EF212A" w:rsidRDefault="00B2278D">
            <w:r>
              <w:rPr>
                <w:noProof/>
              </w:rPr>
              <w:drawing>
                <wp:inline distT="0" distB="0" distL="0" distR="0" wp14:anchorId="416F5631" wp14:editId="674A648C">
                  <wp:extent cx="101600" cy="38100"/>
                  <wp:effectExtent l="0" t="0" r="0" b="0"/>
                  <wp:docPr id="16" name="Image 16" descr="espaceav-pi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spaceav-pi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4" w:type="dxa"/>
            <w:vAlign w:val="center"/>
          </w:tcPr>
          <w:p w:rsidR="00EF212A" w:rsidRDefault="00EF212A">
            <w:r>
              <w:rPr>
                <w:rStyle w:val="stdtxt10"/>
              </w:rPr>
              <w:t>Préparation : 10 min</w:t>
            </w:r>
            <w:r>
              <w:br/>
            </w:r>
            <w:r>
              <w:rPr>
                <w:rStyle w:val="stdtxt10"/>
              </w:rPr>
              <w:t>Attente : 6h au réfrigérateur</w:t>
            </w:r>
            <w:r>
              <w:br/>
            </w:r>
            <w:r>
              <w:br/>
            </w:r>
            <w:r>
              <w:rPr>
                <w:rStyle w:val="stdtxt10"/>
              </w:rPr>
              <w:t>Ingrédients (pour 2 personnes) :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- 2 fromages blancs à 20% de matière grasse </w:t>
            </w:r>
            <w:r>
              <w:br/>
            </w:r>
            <w:r>
              <w:rPr>
                <w:rStyle w:val="stdtxt10"/>
              </w:rPr>
              <w:t xml:space="preserve">- 1/2 citron </w:t>
            </w:r>
            <w:r>
              <w:br/>
            </w:r>
            <w:r>
              <w:rPr>
                <w:rStyle w:val="stdtxt10"/>
              </w:rPr>
              <w:t xml:space="preserve">- 1 </w:t>
            </w:r>
            <w:proofErr w:type="spellStart"/>
            <w:r>
              <w:rPr>
                <w:rStyle w:val="stdtxt10"/>
              </w:rPr>
              <w:t>oeuf</w:t>
            </w:r>
            <w:proofErr w:type="spellEnd"/>
            <w:r>
              <w:rPr>
                <w:rStyle w:val="stdtxt10"/>
              </w:rPr>
              <w:t xml:space="preserve"> </w:t>
            </w:r>
            <w:r>
              <w:br/>
            </w:r>
            <w:r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30 g"/>
              </w:smartTagPr>
              <w:r>
                <w:rPr>
                  <w:rStyle w:val="stdtxt10"/>
                </w:rPr>
                <w:t>30 g</w:t>
              </w:r>
            </w:smartTag>
            <w:r>
              <w:rPr>
                <w:rStyle w:val="stdtxt10"/>
              </w:rPr>
              <w:t xml:space="preserve"> de sucre en poudre </w:t>
            </w:r>
            <w:r>
              <w:br/>
            </w:r>
            <w:r>
              <w:rPr>
                <w:rStyle w:val="stdtxt10"/>
              </w:rPr>
              <w:t xml:space="preserve">- 2 cuillères à soupe de crème fraîche légère </w:t>
            </w:r>
            <w:r>
              <w:br/>
            </w:r>
            <w:r>
              <w:rPr>
                <w:rStyle w:val="stdtxt10"/>
              </w:rPr>
              <w:t>- 3 feuilles de gélatine</w:t>
            </w:r>
            <w:r>
              <w:br/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Préparation </w:t>
            </w:r>
            <w:proofErr w:type="gramStart"/>
            <w:r>
              <w:rPr>
                <w:rStyle w:val="stdtxt10"/>
              </w:rPr>
              <w:t>:</w:t>
            </w:r>
            <w:proofErr w:type="gramEnd"/>
            <w:r>
              <w:br/>
            </w:r>
            <w:r>
              <w:br/>
            </w:r>
            <w:r>
              <w:rPr>
                <w:rStyle w:val="stdtxt10"/>
              </w:rPr>
              <w:t xml:space="preserve">Presser le jus de citron et râper son zeste.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Faire tremper les feuilles de gélatine pour les ramollir, puis les faire fondre à feu très doux dans une casserole avec le jus de citron. </w:t>
            </w:r>
            <w:r>
              <w:br/>
            </w:r>
            <w:r>
              <w:br/>
            </w:r>
            <w:r>
              <w:rPr>
                <w:rStyle w:val="stdtxt10"/>
              </w:rPr>
              <w:t>Séparer le blanc du jaune d'</w:t>
            </w:r>
            <w:proofErr w:type="spellStart"/>
            <w:r>
              <w:rPr>
                <w:rStyle w:val="stdtxt10"/>
              </w:rPr>
              <w:t>oeuf</w:t>
            </w:r>
            <w:proofErr w:type="spellEnd"/>
            <w:r>
              <w:rPr>
                <w:rStyle w:val="stdtxt10"/>
              </w:rPr>
              <w:t xml:space="preserve"> et monter le blanc en neige bien ferme. </w:t>
            </w:r>
            <w:r>
              <w:br/>
            </w:r>
            <w:r>
              <w:br/>
            </w:r>
            <w:r>
              <w:rPr>
                <w:rStyle w:val="stdtxt10"/>
              </w:rPr>
              <w:t>Dans un saladier, battre le jaune d'</w:t>
            </w:r>
            <w:proofErr w:type="spellStart"/>
            <w:r>
              <w:rPr>
                <w:rStyle w:val="stdtxt10"/>
              </w:rPr>
              <w:t>oeuf</w:t>
            </w:r>
            <w:proofErr w:type="spellEnd"/>
            <w:r>
              <w:rPr>
                <w:rStyle w:val="stdtxt10"/>
              </w:rPr>
              <w:t xml:space="preserve"> avec le </w:t>
            </w:r>
            <w:proofErr w:type="spellStart"/>
            <w:r>
              <w:rPr>
                <w:rStyle w:val="stdtxt10"/>
              </w:rPr>
              <w:t>sucre.Ajouter</w:t>
            </w:r>
            <w:proofErr w:type="spellEnd"/>
            <w:r>
              <w:rPr>
                <w:rStyle w:val="stdtxt10"/>
              </w:rPr>
              <w:t xml:space="preserve"> le fromage blanc, la crème fraiche, le zeste de citron râpé, puis la gélatine. Bien mélanger.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Enfin, incorporer délicatement les bancs en neige à la préparation.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Verser dans de petits ramequins.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Mettre au réfrigérateur environ 6 heures avant de servir. </w:t>
            </w:r>
            <w:r>
              <w:br/>
            </w:r>
            <w:r>
              <w:br/>
            </w:r>
            <w:r>
              <w:rPr>
                <w:rStyle w:val="stdtxt10"/>
              </w:rPr>
              <w:t>Une décoration avec de petits fruits sur le dessus peut en mettre plein la vue.</w:t>
            </w:r>
          </w:p>
        </w:tc>
        <w:tc>
          <w:tcPr>
            <w:tcW w:w="0" w:type="auto"/>
            <w:vAlign w:val="center"/>
          </w:tcPr>
          <w:p w:rsidR="00EF212A" w:rsidRDefault="00EF2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F212A" w:rsidRDefault="00EF212A">
            <w:pPr>
              <w:rPr>
                <w:sz w:val="20"/>
                <w:szCs w:val="20"/>
              </w:rPr>
            </w:pPr>
          </w:p>
        </w:tc>
      </w:tr>
    </w:tbl>
    <w:p w:rsidR="00EF212A" w:rsidRDefault="00EF212A"/>
    <w:sectPr w:rsidR="00EF212A" w:rsidSect="00646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A"/>
    <w:rsid w:val="00017C6E"/>
    <w:rsid w:val="00035A1B"/>
    <w:rsid w:val="006460BD"/>
    <w:rsid w:val="00836E94"/>
    <w:rsid w:val="00B2278D"/>
    <w:rsid w:val="00DA01DD"/>
    <w:rsid w:val="00E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blanc">
    <w:name w:val="titreblanc"/>
    <w:basedOn w:val="Policepardfaut"/>
    <w:rsid w:val="00EF212A"/>
  </w:style>
  <w:style w:type="character" w:customStyle="1" w:styleId="stdtxt8">
    <w:name w:val="stdtxt8"/>
    <w:basedOn w:val="Policepardfaut"/>
    <w:rsid w:val="00EF212A"/>
  </w:style>
  <w:style w:type="character" w:customStyle="1" w:styleId="stdtxt10">
    <w:name w:val="stdtxt10"/>
    <w:basedOn w:val="Policepardfaut"/>
    <w:rsid w:val="00EF212A"/>
  </w:style>
  <w:style w:type="paragraph" w:styleId="Textedebulles">
    <w:name w:val="Balloon Text"/>
    <w:basedOn w:val="Normal"/>
    <w:link w:val="TextedebullesCar"/>
    <w:rsid w:val="006460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blanc">
    <w:name w:val="titreblanc"/>
    <w:basedOn w:val="Policepardfaut"/>
    <w:rsid w:val="00EF212A"/>
  </w:style>
  <w:style w:type="character" w:customStyle="1" w:styleId="stdtxt8">
    <w:name w:val="stdtxt8"/>
    <w:basedOn w:val="Policepardfaut"/>
    <w:rsid w:val="00EF212A"/>
  </w:style>
  <w:style w:type="character" w:customStyle="1" w:styleId="stdtxt10">
    <w:name w:val="stdtxt10"/>
    <w:basedOn w:val="Policepardfaut"/>
    <w:rsid w:val="00EF212A"/>
  </w:style>
  <w:style w:type="paragraph" w:styleId="Textedebulles">
    <w:name w:val="Balloon Text"/>
    <w:basedOn w:val="Normal"/>
    <w:link w:val="TextedebullesCar"/>
    <w:rsid w:val="006460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2</cp:revision>
  <dcterms:created xsi:type="dcterms:W3CDTF">2014-05-23T11:27:00Z</dcterms:created>
  <dcterms:modified xsi:type="dcterms:W3CDTF">2014-05-23T11:27:00Z</dcterms:modified>
</cp:coreProperties>
</file>